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796C2" w14:textId="77777777" w:rsidR="00573FDD" w:rsidRPr="004A2B8A" w:rsidRDefault="00573FDD" w:rsidP="00573F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8"/>
        </w:rPr>
      </w:pPr>
      <w:r w:rsidRPr="004A2B8A">
        <w:rPr>
          <w:rFonts w:ascii="Times New Roman" w:eastAsia="Times New Roman" w:hAnsi="Times New Roman" w:cs="Arial"/>
          <w:b/>
          <w:sz w:val="24"/>
          <w:szCs w:val="28"/>
        </w:rPr>
        <w:t>Муниципальное бюджетное дошкольное образовательное учреждение</w:t>
      </w:r>
    </w:p>
    <w:p w14:paraId="313F9507" w14:textId="77777777" w:rsidR="00573FDD" w:rsidRPr="004A2B8A" w:rsidRDefault="00573FDD" w:rsidP="00573F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8"/>
        </w:rPr>
      </w:pPr>
      <w:r w:rsidRPr="004A2B8A">
        <w:rPr>
          <w:rFonts w:ascii="Times New Roman" w:eastAsia="Times New Roman" w:hAnsi="Times New Roman" w:cs="Arial"/>
          <w:b/>
          <w:sz w:val="24"/>
          <w:szCs w:val="28"/>
        </w:rPr>
        <w:t>«ДЕТСКИЙ САД № 2 «МАЛИКА» С. АЛХАН-КАЛА</w:t>
      </w:r>
    </w:p>
    <w:p w14:paraId="6F44ED74" w14:textId="77777777" w:rsidR="00573FDD" w:rsidRPr="004A2B8A" w:rsidRDefault="00573FDD" w:rsidP="00573F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8"/>
        </w:rPr>
      </w:pPr>
      <w:r w:rsidRPr="004A2B8A">
        <w:rPr>
          <w:rFonts w:ascii="Times New Roman" w:eastAsia="Times New Roman" w:hAnsi="Times New Roman" w:cs="Arial"/>
          <w:b/>
          <w:sz w:val="24"/>
          <w:szCs w:val="28"/>
        </w:rPr>
        <w:t>ГРОЗНЕНСКОГО МУНИЦИПАЛЬНОГО РАЙОНА»</w:t>
      </w:r>
    </w:p>
    <w:p w14:paraId="42567905" w14:textId="77777777" w:rsidR="00573FDD" w:rsidRPr="004A2B8A" w:rsidRDefault="00573FDD" w:rsidP="00573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1"/>
        <w:tblpPr w:leftFromText="180" w:rightFromText="180" w:vertAnchor="text" w:horzAnchor="margin" w:tblpY="203"/>
        <w:tblOverlap w:val="never"/>
        <w:tblW w:w="10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746"/>
        <w:gridCol w:w="4635"/>
      </w:tblGrid>
      <w:tr w:rsidR="00573FDD" w:rsidRPr="004A2B8A" w14:paraId="2DC81663" w14:textId="77777777" w:rsidTr="00305481">
        <w:trPr>
          <w:trHeight w:val="2351"/>
        </w:trPr>
        <w:tc>
          <w:tcPr>
            <w:tcW w:w="4749" w:type="dxa"/>
          </w:tcPr>
          <w:p w14:paraId="0A6D94A7" w14:textId="77777777" w:rsidR="00573FDD" w:rsidRPr="004A2B8A" w:rsidRDefault="00573FDD" w:rsidP="00305481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2B8A">
              <w:rPr>
                <w:sz w:val="28"/>
                <w:szCs w:val="28"/>
              </w:rPr>
              <w:t>ПРИНЯТ</w:t>
            </w:r>
          </w:p>
          <w:p w14:paraId="28EC8A5C" w14:textId="77777777" w:rsidR="00573FDD" w:rsidRPr="004A2B8A" w:rsidRDefault="00573FDD" w:rsidP="00305481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4A2B8A">
              <w:rPr>
                <w:sz w:val="28"/>
                <w:szCs w:val="28"/>
              </w:rPr>
              <w:t>Педагогическим советом</w:t>
            </w:r>
            <w:r>
              <w:rPr>
                <w:sz w:val="28"/>
                <w:szCs w:val="28"/>
              </w:rPr>
              <w:t xml:space="preserve"> </w:t>
            </w:r>
            <w:r w:rsidRPr="004A2B8A">
              <w:rPr>
                <w:sz w:val="28"/>
                <w:szCs w:val="28"/>
              </w:rPr>
              <w:t xml:space="preserve"> </w:t>
            </w:r>
            <w:r w:rsidRPr="004A2B8A">
              <w:rPr>
                <w:rFonts w:cs="Arial"/>
                <w:sz w:val="28"/>
                <w:szCs w:val="28"/>
              </w:rPr>
              <w:t xml:space="preserve">МБДОУ «Детский сад № 2 «Малика» </w:t>
            </w:r>
          </w:p>
          <w:p w14:paraId="1584AE09" w14:textId="77777777" w:rsidR="00573FDD" w:rsidRPr="004A2B8A" w:rsidRDefault="00573FDD" w:rsidP="003054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Arial"/>
                <w:sz w:val="28"/>
                <w:szCs w:val="28"/>
              </w:rPr>
            </w:pPr>
            <w:r w:rsidRPr="004A2B8A">
              <w:rPr>
                <w:rFonts w:cs="Arial"/>
                <w:sz w:val="28"/>
                <w:szCs w:val="28"/>
              </w:rPr>
              <w:t>с. Алхан-Кала Грозненского муниципального района»</w:t>
            </w:r>
          </w:p>
          <w:p w14:paraId="1E15551B" w14:textId="0130D784" w:rsidR="00573FDD" w:rsidRPr="004A2B8A" w:rsidRDefault="00573FDD" w:rsidP="00305481">
            <w:pPr>
              <w:rPr>
                <w:sz w:val="28"/>
                <w:szCs w:val="28"/>
              </w:rPr>
            </w:pPr>
            <w:r w:rsidRPr="004A2B8A">
              <w:rPr>
                <w:sz w:val="28"/>
                <w:szCs w:val="28"/>
              </w:rPr>
              <w:t xml:space="preserve">(протокол от </w:t>
            </w:r>
            <w:r>
              <w:rPr>
                <w:sz w:val="28"/>
                <w:szCs w:val="28"/>
              </w:rPr>
              <w:t xml:space="preserve"> </w:t>
            </w:r>
            <w:r w:rsidR="007F2794">
              <w:rPr>
                <w:sz w:val="28"/>
                <w:szCs w:val="28"/>
              </w:rPr>
              <w:t>30.08.2024г.</w:t>
            </w:r>
            <w:r>
              <w:rPr>
                <w:sz w:val="28"/>
                <w:szCs w:val="28"/>
              </w:rPr>
              <w:t xml:space="preserve"> </w:t>
            </w:r>
            <w:r w:rsidRPr="004A2B8A">
              <w:rPr>
                <w:sz w:val="28"/>
                <w:szCs w:val="28"/>
              </w:rPr>
              <w:t xml:space="preserve"> № 1)</w:t>
            </w:r>
          </w:p>
        </w:tc>
        <w:tc>
          <w:tcPr>
            <w:tcW w:w="746" w:type="dxa"/>
          </w:tcPr>
          <w:p w14:paraId="336EAB60" w14:textId="77777777" w:rsidR="00573FDD" w:rsidRPr="004A2B8A" w:rsidRDefault="00573FDD" w:rsidP="003054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35" w:type="dxa"/>
          </w:tcPr>
          <w:p w14:paraId="37B14F0D" w14:textId="77777777" w:rsidR="00573FDD" w:rsidRPr="004A2B8A" w:rsidRDefault="00573FDD" w:rsidP="003054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2B8A">
              <w:rPr>
                <w:sz w:val="28"/>
                <w:szCs w:val="28"/>
              </w:rPr>
              <w:t>УТВЕРЖДЕН</w:t>
            </w:r>
          </w:p>
          <w:p w14:paraId="28328303" w14:textId="77777777" w:rsidR="00573FDD" w:rsidRPr="004A2B8A" w:rsidRDefault="00573FDD" w:rsidP="0030548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4A2B8A">
              <w:rPr>
                <w:sz w:val="28"/>
                <w:szCs w:val="28"/>
              </w:rPr>
              <w:t xml:space="preserve">приказом </w:t>
            </w:r>
            <w:r w:rsidRPr="004A2B8A">
              <w:rPr>
                <w:rFonts w:cs="Arial"/>
                <w:sz w:val="28"/>
                <w:szCs w:val="28"/>
              </w:rPr>
              <w:t xml:space="preserve">МБДОУ </w:t>
            </w:r>
          </w:p>
          <w:p w14:paraId="34D8C309" w14:textId="77777777" w:rsidR="00573FDD" w:rsidRPr="004A2B8A" w:rsidRDefault="00573FDD" w:rsidP="0030548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4A2B8A">
              <w:rPr>
                <w:rFonts w:cs="Arial"/>
                <w:sz w:val="28"/>
                <w:szCs w:val="28"/>
              </w:rPr>
              <w:t>«Детский сад № 2 «Малика»</w:t>
            </w:r>
          </w:p>
          <w:p w14:paraId="7ABF0BE7" w14:textId="77777777" w:rsidR="00573FDD" w:rsidRPr="004A2B8A" w:rsidRDefault="00573FDD" w:rsidP="0030548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4A2B8A">
              <w:rPr>
                <w:rFonts w:cs="Arial"/>
                <w:sz w:val="28"/>
                <w:szCs w:val="28"/>
              </w:rPr>
              <w:t>с. Алхан-Кала Грозненского муниципального района»</w:t>
            </w:r>
          </w:p>
          <w:p w14:paraId="0E38A2BE" w14:textId="77777777" w:rsidR="00573FDD" w:rsidRPr="004A2B8A" w:rsidRDefault="00573FDD" w:rsidP="003054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от ______________ № _____</w:t>
            </w:r>
          </w:p>
        </w:tc>
      </w:tr>
    </w:tbl>
    <w:p w14:paraId="700F92C1" w14:textId="77777777" w:rsidR="00573FDD" w:rsidRPr="00362113" w:rsidRDefault="00573FDD" w:rsidP="00573FD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14:paraId="207DD832" w14:textId="77777777" w:rsidR="00573FDD" w:rsidRPr="00362113" w:rsidRDefault="00573FDD" w:rsidP="00573FD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14:paraId="16DBC72A" w14:textId="77777777" w:rsidR="00573FDD" w:rsidRPr="009727BC" w:rsidRDefault="00573FDD" w:rsidP="00573FD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14:paraId="0874574D" w14:textId="77777777" w:rsidR="00573FDD" w:rsidRPr="009727BC" w:rsidRDefault="00573FDD" w:rsidP="00573FD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14:paraId="7245CB8F" w14:textId="77777777" w:rsidR="00573FDD" w:rsidRPr="009727BC" w:rsidRDefault="00573FDD" w:rsidP="00573FD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14:paraId="7A9F1BB1" w14:textId="77777777" w:rsidR="00573FDD" w:rsidRPr="009727BC" w:rsidRDefault="00573FDD" w:rsidP="00573FD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14:paraId="44F6411F" w14:textId="77777777" w:rsidR="00573FDD" w:rsidRPr="009727BC" w:rsidRDefault="00573FDD" w:rsidP="00573FD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14:paraId="362D2ACA" w14:textId="77777777" w:rsidR="00573FDD" w:rsidRDefault="00573FDD" w:rsidP="00573F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14:paraId="7DCF49C4" w14:textId="77777777" w:rsidR="00573FDD" w:rsidRPr="009727BC" w:rsidRDefault="00573FDD" w:rsidP="00573FD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14:paraId="144DE1DC" w14:textId="77777777" w:rsidR="00573FDD" w:rsidRPr="00F0126A" w:rsidRDefault="00573FDD" w:rsidP="00573FD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F0126A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УЧЕБНЫЙ ПЛАН </w:t>
      </w:r>
    </w:p>
    <w:p w14:paraId="0ADE7FEE" w14:textId="77777777" w:rsidR="00573FDD" w:rsidRPr="00EA4A03" w:rsidRDefault="00573FDD" w:rsidP="00573FDD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4A0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бюджетного</w:t>
      </w:r>
    </w:p>
    <w:p w14:paraId="14DE7A1F" w14:textId="77777777" w:rsidR="00573FDD" w:rsidRPr="00EA4A03" w:rsidRDefault="00573FDD" w:rsidP="00573FDD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4A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дошкольного образовательного учреждения  </w:t>
      </w:r>
    </w:p>
    <w:p w14:paraId="35FFB4A1" w14:textId="77777777" w:rsidR="00573FDD" w:rsidRDefault="00573FDD" w:rsidP="00573FDD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4A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«Детский сад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EA4A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Малика</w:t>
      </w:r>
      <w:r w:rsidRPr="00EA4A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Алхан-Кала </w:t>
      </w:r>
    </w:p>
    <w:p w14:paraId="2DC15543" w14:textId="77777777" w:rsidR="00573FDD" w:rsidRPr="00EA4A03" w:rsidRDefault="00573FDD" w:rsidP="00573FDD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Грозненского муниципального района</w:t>
      </w:r>
      <w:r w:rsidRPr="00EA4A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14:paraId="6CF0BDD5" w14:textId="5ADB860E" w:rsidR="00573FDD" w:rsidRPr="00527DB2" w:rsidRDefault="00573FDD" w:rsidP="00573F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7D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  <w:r w:rsidR="007F27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2024-2025</w:t>
      </w:r>
      <w:r w:rsidRPr="00527D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14:paraId="6AAF940E" w14:textId="77777777" w:rsidR="00573FDD" w:rsidRPr="00D85DE0" w:rsidRDefault="00573FDD" w:rsidP="00573FDD">
      <w:pPr>
        <w:pStyle w:val="a3"/>
        <w:jc w:val="center"/>
        <w:rPr>
          <w:sz w:val="28"/>
          <w:szCs w:val="28"/>
        </w:rPr>
      </w:pPr>
    </w:p>
    <w:p w14:paraId="6CCFCAB4" w14:textId="77777777" w:rsidR="00573FDD" w:rsidRPr="0086183B" w:rsidRDefault="00573FDD" w:rsidP="00573FD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AA051A0" w14:textId="77777777" w:rsidR="00573FDD" w:rsidRPr="00895DB4" w:rsidRDefault="00573FDD" w:rsidP="00573FD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7368593D" w14:textId="77777777" w:rsidR="00573FDD" w:rsidRPr="00895DB4" w:rsidRDefault="00573FDD" w:rsidP="00573FD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05346B94" w14:textId="77777777" w:rsidR="00573FDD" w:rsidRPr="00895DB4" w:rsidRDefault="00573FDD" w:rsidP="00573FD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470FCE54" w14:textId="77777777" w:rsidR="00573FDD" w:rsidRPr="00895DB4" w:rsidRDefault="00573FDD" w:rsidP="00573FD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446B43E2" w14:textId="77777777" w:rsidR="00573FDD" w:rsidRPr="00895DB4" w:rsidRDefault="00573FDD" w:rsidP="00573FD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621806FF" w14:textId="77777777" w:rsidR="00573FDD" w:rsidRPr="00895DB4" w:rsidRDefault="00573FDD" w:rsidP="00573FD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4ED152EE" w14:textId="77777777" w:rsidR="00573FDD" w:rsidRPr="00895DB4" w:rsidRDefault="00573FDD" w:rsidP="00573FD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4F675CB0" w14:textId="77777777" w:rsidR="00573FDD" w:rsidRPr="00895DB4" w:rsidRDefault="00573FDD" w:rsidP="00573F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4B5B98D0" w14:textId="77777777" w:rsidR="00573FDD" w:rsidRDefault="00573FDD" w:rsidP="00573F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14:paraId="14024B57" w14:textId="77777777" w:rsidR="00573FDD" w:rsidRDefault="00573FDD" w:rsidP="00573F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14:paraId="37111209" w14:textId="77777777" w:rsidR="00573FDD" w:rsidRDefault="00573FDD" w:rsidP="00573F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14:paraId="24EDBD69" w14:textId="77777777" w:rsidR="00573FDD" w:rsidRDefault="00573FDD" w:rsidP="00573F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14:paraId="4F882C53" w14:textId="77777777" w:rsidR="00573FDD" w:rsidRDefault="00573FDD" w:rsidP="00573F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14:paraId="36195B6C" w14:textId="77777777" w:rsidR="00573FDD" w:rsidRDefault="00573FDD" w:rsidP="00573F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14:paraId="05D50DF6" w14:textId="77777777" w:rsidR="00573FDD" w:rsidRDefault="00573FDD" w:rsidP="00573FD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14:paraId="59855408" w14:textId="0E917F33" w:rsidR="00573FDD" w:rsidRPr="00485EC3" w:rsidRDefault="00573FDD" w:rsidP="00573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Алхан-Кала </w:t>
      </w:r>
      <w:r>
        <w:rPr>
          <w:rFonts w:ascii="Times New Roman" w:hAnsi="Times New Roman" w:cs="Times New Roman"/>
          <w:sz w:val="28"/>
          <w:szCs w:val="28"/>
        </w:rPr>
        <w:t>– 202</w:t>
      </w:r>
      <w:r w:rsidR="007F27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AF5A38D" w14:textId="77777777" w:rsidR="00573FDD" w:rsidRPr="009107DC" w:rsidRDefault="00573FDD" w:rsidP="00573FDD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6C904098" w14:textId="77777777" w:rsidR="00573FDD" w:rsidRPr="009107DC" w:rsidRDefault="00573FDD" w:rsidP="00573FDD">
      <w:pPr>
        <w:tabs>
          <w:tab w:val="left" w:pos="10348"/>
        </w:tabs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0B0878" w14:textId="77777777" w:rsidR="00573FDD" w:rsidRPr="009107DC" w:rsidRDefault="00573FDD" w:rsidP="00573FDD">
      <w:pPr>
        <w:tabs>
          <w:tab w:val="left" w:pos="1034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Pr="0073475A">
        <w:rPr>
          <w:rFonts w:ascii="Times New Roman" w:hAnsi="Times New Roman" w:cs="Times New Roman"/>
          <w:sz w:val="28"/>
          <w:szCs w:val="28"/>
        </w:rPr>
        <w:t>МБДОУ «Детский сад № 2 «Малика» с. Алхан-Кала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ДОУ)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реализующий программы дошкольного образования разработан на основании нормативных документов:</w:t>
      </w:r>
    </w:p>
    <w:p w14:paraId="4350CA2C" w14:textId="77777777" w:rsidR="00573FDD" w:rsidRPr="00677DF1" w:rsidRDefault="00573FDD" w:rsidP="00573FDD">
      <w:pPr>
        <w:pStyle w:val="a4"/>
        <w:numPr>
          <w:ilvl w:val="0"/>
          <w:numId w:val="1"/>
        </w:numPr>
        <w:tabs>
          <w:tab w:val="left" w:pos="0"/>
          <w:tab w:val="left" w:pos="284"/>
        </w:tabs>
        <w:ind w:left="0" w:right="-1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ФЗ № 273 от 29.12.2012 г. «Об образовании в Российской </w:t>
      </w:r>
      <w:r w:rsidRPr="00677DF1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Федерации» с изменениями от 08.12.2020г.</w:t>
      </w:r>
    </w:p>
    <w:p w14:paraId="0D68C717" w14:textId="77777777" w:rsidR="00573FDD" w:rsidRPr="00677DF1" w:rsidRDefault="00573FDD" w:rsidP="00573FDD">
      <w:pPr>
        <w:pStyle w:val="a4"/>
        <w:numPr>
          <w:ilvl w:val="0"/>
          <w:numId w:val="1"/>
        </w:numPr>
        <w:tabs>
          <w:tab w:val="left" w:pos="0"/>
          <w:tab w:val="left" w:pos="284"/>
        </w:tabs>
        <w:ind w:left="0" w:right="-1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7DF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Главного санитарного врача РФ, от 28.09.2020г. № 28, «Об утверждении санитарных правил СанПиН 2.4.3648-20 «Санитарно-эпидемиологические требования к организациям воспитания и обучения, отдыха и оздоровления детей и молодежи»,</w:t>
      </w:r>
    </w:p>
    <w:p w14:paraId="07AA6D50" w14:textId="77777777" w:rsidR="00573FDD" w:rsidRPr="009107DC" w:rsidRDefault="00573FDD" w:rsidP="00573FD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Calibri" w:hAnsi="Times New Roman" w:cs="Times New Roman"/>
          <w:bCs/>
          <w:sz w:val="28"/>
          <w:szCs w:val="28"/>
        </w:rPr>
        <w:t>Письмо</w:t>
      </w:r>
      <w:r w:rsidRPr="00D5265E">
        <w:rPr>
          <w:rFonts w:ascii="Times New Roman" w:eastAsia="Calibri" w:hAnsi="Times New Roman" w:cs="Times New Roman"/>
          <w:bCs/>
          <w:sz w:val="28"/>
          <w:szCs w:val="28"/>
        </w:rPr>
        <w:t xml:space="preserve"> Министерства образования Российской Федерации от 14.03.2000 № 65/23-16 «О гигиенических требованиях к максимальной нагрузке на детей дошкольного возраста в </w:t>
      </w:r>
      <w:r>
        <w:rPr>
          <w:rFonts w:ascii="Times New Roman" w:hAnsi="Times New Roman"/>
          <w:bCs/>
          <w:sz w:val="28"/>
          <w:szCs w:val="28"/>
        </w:rPr>
        <w:t>организованных формах обучения».</w:t>
      </w:r>
    </w:p>
    <w:p w14:paraId="30305321" w14:textId="77777777" w:rsidR="00573FDD" w:rsidRPr="009107DC" w:rsidRDefault="00573FDD" w:rsidP="00573FDD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Учебный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ДОУ определяет максимальный объем учебной нагрузки воспитанников, распределяет учебное время, отводимое на освоение федерального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части, формируемой участниками образовательных отношений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образовательного стандарта, по возрастным груп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 и образовательным областям.</w:t>
      </w:r>
    </w:p>
    <w:p w14:paraId="48F1F440" w14:textId="77777777" w:rsidR="00573FDD" w:rsidRPr="009107DC" w:rsidRDefault="00573FDD" w:rsidP="00573FD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ДОУ реализует следующие программы:</w:t>
      </w:r>
    </w:p>
    <w:p w14:paraId="05341E3C" w14:textId="77777777" w:rsidR="00573FDD" w:rsidRPr="003B2486" w:rsidRDefault="00573FDD" w:rsidP="00573FD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B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«От рождения до школы» </w:t>
      </w:r>
      <w:r w:rsidRPr="003B2486">
        <w:rPr>
          <w:rFonts w:ascii="Times New Roman" w:hAnsi="Times New Roman" w:cs="Times New Roman"/>
          <w:sz w:val="28"/>
          <w:szCs w:val="28"/>
        </w:rPr>
        <w:t>Примерная общеобразовательная программа дошкольн</w:t>
      </w:r>
      <w:r>
        <w:rPr>
          <w:rFonts w:ascii="Times New Roman" w:hAnsi="Times New Roman" w:cs="Times New Roman"/>
          <w:sz w:val="28"/>
          <w:szCs w:val="28"/>
        </w:rPr>
        <w:t>ого образования (пилотный вари</w:t>
      </w:r>
      <w:r w:rsidRPr="003B2486">
        <w:rPr>
          <w:rFonts w:ascii="Times New Roman" w:hAnsi="Times New Roman" w:cs="Times New Roman"/>
          <w:sz w:val="28"/>
          <w:szCs w:val="28"/>
        </w:rPr>
        <w:t xml:space="preserve">ант) / Под ред. Н. Е. Вераксы, Т. С. Комаровой, М. А. Васильевой. — М.: МОЗАИКА СИНТЕЗ, 2014. — 368 </w:t>
      </w:r>
      <w:r w:rsidRPr="0026553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55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789540" w14:textId="77777777" w:rsidR="00573FDD" w:rsidRDefault="00573FDD" w:rsidP="00573FD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028D99" w14:textId="77777777" w:rsidR="00573FDD" w:rsidRDefault="00573FDD" w:rsidP="00573FDD">
      <w:pPr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парциальные программы:</w:t>
      </w:r>
    </w:p>
    <w:p w14:paraId="28FED5CA" w14:textId="77777777" w:rsidR="00573FDD" w:rsidRPr="006041DB" w:rsidRDefault="00573FDD" w:rsidP="00573F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2486">
        <w:rPr>
          <w:rFonts w:ascii="Times New Roman" w:hAnsi="Times New Roman" w:cs="Times New Roman"/>
          <w:sz w:val="28"/>
          <w:szCs w:val="28"/>
        </w:rPr>
        <w:t xml:space="preserve">- </w:t>
      </w:r>
      <w:r w:rsidRPr="003B2486">
        <w:rPr>
          <w:rFonts w:ascii="Times New Roman" w:eastAsia="Calibri" w:hAnsi="Times New Roman" w:cs="Times New Roman"/>
          <w:sz w:val="28"/>
          <w:szCs w:val="28"/>
        </w:rPr>
        <w:t>Программа курса «Мой край родной» /развивающая программа для дошкольников от 3 до 7 лет. -Махачкала: Изд-во АЛЕФ, 2014. – 72с</w:t>
      </w:r>
      <w:r w:rsidRPr="006041DB">
        <w:rPr>
          <w:rFonts w:ascii="Times New Roman" w:eastAsia="Calibri" w:hAnsi="Times New Roman" w:cs="Times New Roman"/>
          <w:sz w:val="28"/>
          <w:szCs w:val="28"/>
        </w:rPr>
        <w:t>.</w:t>
      </w:r>
      <w:r w:rsidRPr="006041DB">
        <w:rPr>
          <w:rFonts w:ascii="Times New Roman" w:hAnsi="Times New Roman"/>
          <w:sz w:val="28"/>
          <w:szCs w:val="28"/>
        </w:rPr>
        <w:t>;</w:t>
      </w:r>
    </w:p>
    <w:p w14:paraId="535C6A7E" w14:textId="77777777" w:rsidR="00573FDD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Учебно-методическое пособие </w:t>
      </w:r>
      <w:r>
        <w:rPr>
          <w:rFonts w:ascii="Times New Roman" w:hAnsi="Times New Roman"/>
          <w:sz w:val="28"/>
          <w:szCs w:val="28"/>
        </w:rPr>
        <w:t>«Сан къоман хазна» Джуноидов С.С., Абдрахманова Ж.М.</w:t>
      </w:r>
    </w:p>
    <w:p w14:paraId="1B6E41E3" w14:textId="77777777" w:rsidR="00573FDD" w:rsidRDefault="00573FDD" w:rsidP="00573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по музыкальному воспитанию детей дошкольного возраста И.Каплунова, И.Новоскольцева «Ладушки».</w:t>
      </w:r>
      <w:r w:rsidRPr="00AA49C7">
        <w:rPr>
          <w:rFonts w:ascii="Times New Roman" w:hAnsi="Times New Roman" w:cs="Times New Roman"/>
          <w:sz w:val="28"/>
          <w:szCs w:val="28"/>
        </w:rPr>
        <w:t xml:space="preserve"> Отпечатано с готовог</w:t>
      </w:r>
      <w:r>
        <w:rPr>
          <w:rFonts w:ascii="Times New Roman" w:hAnsi="Times New Roman" w:cs="Times New Roman"/>
          <w:sz w:val="28"/>
          <w:szCs w:val="28"/>
        </w:rPr>
        <w:t>о оригинал-макета в типографии «Инфо Ол»</w:t>
      </w:r>
      <w:r w:rsidRPr="00AA49C7">
        <w:rPr>
          <w:rFonts w:ascii="Times New Roman" w:hAnsi="Times New Roman" w:cs="Times New Roman"/>
          <w:sz w:val="28"/>
          <w:szCs w:val="28"/>
        </w:rPr>
        <w:t>, Санкт-Петербург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E25A55" w14:textId="77777777" w:rsidR="00573FDD" w:rsidRDefault="00573FDD" w:rsidP="00573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- </w:t>
      </w:r>
      <w:r w:rsidRPr="00557F67">
        <w:rPr>
          <w:rFonts w:ascii="Times New Roman" w:hAnsi="Times New Roman"/>
          <w:color w:val="000000" w:themeColor="text1"/>
          <w:sz w:val="28"/>
          <w:szCs w:val="28"/>
        </w:rPr>
        <w:t>«Экономическое воспитание дошкольников: формирование предпосылок финансовой грамотности».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57F67">
        <w:rPr>
          <w:rFonts w:ascii="Times New Roman" w:hAnsi="Times New Roman"/>
          <w:color w:val="000000" w:themeColor="text1"/>
          <w:sz w:val="28"/>
          <w:szCs w:val="28"/>
        </w:rPr>
        <w:t>А.Д. Шатова, Ю.А. Аксенова, И.Л.Кириллов, В.Е.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57F67">
        <w:rPr>
          <w:rFonts w:ascii="Times New Roman" w:hAnsi="Times New Roman"/>
          <w:color w:val="000000" w:themeColor="text1"/>
          <w:sz w:val="28"/>
          <w:szCs w:val="28"/>
        </w:rPr>
        <w:t>Давыдова, И.С.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57F67">
        <w:rPr>
          <w:rFonts w:ascii="Times New Roman" w:hAnsi="Times New Roman"/>
          <w:color w:val="000000" w:themeColor="text1"/>
          <w:sz w:val="28"/>
          <w:szCs w:val="28"/>
        </w:rPr>
        <w:t>Мищенко.</w:t>
      </w:r>
    </w:p>
    <w:p w14:paraId="59B069E9" w14:textId="77777777" w:rsidR="00573FDD" w:rsidRPr="0063452D" w:rsidRDefault="00573FDD" w:rsidP="00573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63452D">
        <w:rPr>
          <w:rFonts w:ascii="Times New Roman" w:hAnsi="Times New Roman"/>
          <w:sz w:val="28"/>
          <w:szCs w:val="28"/>
        </w:rPr>
        <w:t>Пензулаева Л.И. Физкультурные занятия в детском саду.</w:t>
      </w:r>
    </w:p>
    <w:p w14:paraId="5FDBF35F" w14:textId="77777777" w:rsidR="00573FDD" w:rsidRPr="00820346" w:rsidRDefault="00573FDD" w:rsidP="00573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63452D">
        <w:rPr>
          <w:rFonts w:ascii="Times New Roman" w:hAnsi="Times New Roman"/>
          <w:sz w:val="28"/>
          <w:szCs w:val="28"/>
        </w:rPr>
        <w:t>Пензулаева Л.И. Оздоровительная гимнастика для детей  дошкольного возраста.</w:t>
      </w:r>
    </w:p>
    <w:p w14:paraId="14147AA7" w14:textId="77777777" w:rsidR="00573FDD" w:rsidRPr="009107DC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возрастной группы в другую.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 способствует целостному развитию личности ребенка дошкольного возраста по основным направлениям: социально-коммуникативное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развитие,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развития,</w:t>
      </w:r>
      <w:r w:rsidRPr="00C4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развитие.</w:t>
      </w:r>
    </w:p>
    <w:p w14:paraId="70B204CC" w14:textId="77777777" w:rsidR="00573FDD" w:rsidRPr="009107DC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Реализуемые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14:paraId="786F05C9" w14:textId="77777777" w:rsidR="00573FDD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Pr="00910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ДОУ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уро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вня и направленности реализуемой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соответствует виду, типу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лицензии.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учебного плана реализует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обязательную часть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 и обеспечивает прио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бретение интегративных качеств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основной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дошкольного образования.</w:t>
      </w:r>
    </w:p>
    <w:p w14:paraId="563DDDA3" w14:textId="77777777" w:rsidR="00573FDD" w:rsidRPr="00346A38" w:rsidRDefault="00573FDD" w:rsidP="00573F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Часть,</w:t>
      </w:r>
      <w:r w:rsidRPr="00A9153C">
        <w:rPr>
          <w:rFonts w:ascii="Times New Roman" w:hAnsi="Times New Roman"/>
          <w:sz w:val="28"/>
          <w:szCs w:val="24"/>
        </w:rPr>
        <w:t xml:space="preserve"> формируем</w:t>
      </w:r>
      <w:r>
        <w:rPr>
          <w:rFonts w:ascii="Times New Roman" w:hAnsi="Times New Roman"/>
          <w:sz w:val="28"/>
          <w:szCs w:val="24"/>
        </w:rPr>
        <w:t>ая</w:t>
      </w:r>
      <w:r w:rsidRPr="00A9153C">
        <w:rPr>
          <w:rFonts w:ascii="Times New Roman" w:hAnsi="Times New Roman"/>
          <w:sz w:val="28"/>
          <w:szCs w:val="24"/>
        </w:rPr>
        <w:t xml:space="preserve"> участниками образовательных отношений</w:t>
      </w:r>
      <w:r w:rsidRPr="00A9153C">
        <w:rPr>
          <w:rFonts w:ascii="Times New Roman" w:hAnsi="Times New Roman"/>
          <w:sz w:val="32"/>
          <w:szCs w:val="28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 xml:space="preserve">представлена дополнительной образовательной программой </w:t>
      </w:r>
      <w:r w:rsidRPr="003B2486">
        <w:rPr>
          <w:rFonts w:ascii="Times New Roman" w:eastAsia="Calibri" w:hAnsi="Times New Roman" w:cs="Times New Roman"/>
          <w:sz w:val="28"/>
          <w:szCs w:val="28"/>
        </w:rPr>
        <w:t>курса «Мой край родной» /развивающая программа для дошкольников от 3 до 7 лет.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2486">
        <w:rPr>
          <w:rFonts w:ascii="Times New Roman" w:eastAsia="Calibri" w:hAnsi="Times New Roman" w:cs="Times New Roman"/>
          <w:sz w:val="28"/>
          <w:szCs w:val="28"/>
        </w:rPr>
        <w:t>Махачкала: Изд-во АЛЕФ, 2014. – 72с.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Организованная образовательная деятельность (далее – ООД)</w:t>
      </w:r>
      <w:r w:rsidRPr="00AF3F4D">
        <w:rPr>
          <w:rFonts w:ascii="Times New Roman" w:hAnsi="Times New Roman"/>
          <w:sz w:val="28"/>
          <w:szCs w:val="28"/>
        </w:rPr>
        <w:t xml:space="preserve"> по реализации </w:t>
      </w:r>
      <w:r>
        <w:rPr>
          <w:rFonts w:ascii="Times New Roman" w:hAnsi="Times New Roman"/>
          <w:sz w:val="28"/>
          <w:szCs w:val="28"/>
        </w:rPr>
        <w:t>части, формируемой участниками образовательных отношений организуется в младшей, в средней и в старшей группах</w:t>
      </w:r>
      <w:r w:rsidRPr="00AF3F4D">
        <w:rPr>
          <w:rFonts w:ascii="Times New Roman" w:hAnsi="Times New Roman"/>
          <w:sz w:val="28"/>
          <w:szCs w:val="28"/>
        </w:rPr>
        <w:t>.</w:t>
      </w:r>
      <w:r w:rsidRPr="00AF3F4D">
        <w:rPr>
          <w:rFonts w:ascii="Comic Sans MS" w:hAnsi="Comic Sans MS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 xml:space="preserve">Объем ООД в неделю </w:t>
      </w:r>
      <w:r>
        <w:rPr>
          <w:rFonts w:ascii="Times New Roman" w:hAnsi="Times New Roman"/>
          <w:sz w:val="28"/>
          <w:szCs w:val="28"/>
        </w:rPr>
        <w:t xml:space="preserve">представлен </w:t>
      </w:r>
      <w:r w:rsidRPr="00AF3F4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обязательной части</w:t>
      </w:r>
      <w:r w:rsidRPr="00AF3F4D">
        <w:rPr>
          <w:rFonts w:ascii="Times New Roman" w:hAnsi="Times New Roman"/>
          <w:sz w:val="28"/>
          <w:szCs w:val="28"/>
        </w:rPr>
        <w:t xml:space="preserve"> и </w:t>
      </w:r>
      <w:r w:rsidRPr="00A9153C">
        <w:rPr>
          <w:rFonts w:ascii="Times New Roman" w:hAnsi="Times New Roman"/>
          <w:sz w:val="28"/>
          <w:szCs w:val="24"/>
        </w:rPr>
        <w:t>части формируемой участниками образовательных отношений</w:t>
      </w:r>
      <w:r w:rsidRPr="00A9153C">
        <w:rPr>
          <w:rFonts w:ascii="Times New Roman" w:hAnsi="Times New Roman"/>
          <w:sz w:val="32"/>
          <w:szCs w:val="28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плана для каждой возрастной группы.</w:t>
      </w:r>
    </w:p>
    <w:p w14:paraId="1E6CAC87" w14:textId="77777777" w:rsidR="00573FDD" w:rsidRPr="009107DC" w:rsidRDefault="00573FDD" w:rsidP="00573FDD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задачами учебного плана являются:</w:t>
      </w:r>
    </w:p>
    <w:p w14:paraId="4A23899D" w14:textId="77777777" w:rsidR="00573FDD" w:rsidRPr="009107DC" w:rsidRDefault="00573FDD" w:rsidP="00573FDD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егулирование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образовательной нагрузки;</w:t>
      </w:r>
    </w:p>
    <w:p w14:paraId="50632C51" w14:textId="77777777" w:rsidR="00573FDD" w:rsidRPr="009107DC" w:rsidRDefault="00573FDD" w:rsidP="00573FDD">
      <w:pPr>
        <w:tabs>
          <w:tab w:val="left" w:pos="720"/>
          <w:tab w:val="left" w:pos="9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ФГОС ДО к содержанию и органи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образовательного процесса;</w:t>
      </w:r>
    </w:p>
    <w:p w14:paraId="07A808EE" w14:textId="77777777" w:rsidR="00573FDD" w:rsidRPr="009107DC" w:rsidRDefault="00573FDD" w:rsidP="00573FDD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части, формируемой участниками образовательных отношений учитывает специфику национальных и социокультурных особенностей ДОУ;</w:t>
      </w:r>
    </w:p>
    <w:p w14:paraId="546B3C58" w14:textId="77777777" w:rsidR="00573FDD" w:rsidRPr="009107DC" w:rsidRDefault="00573FDD" w:rsidP="00573FDD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единства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части и части, формируемой участниками образовательных отношений.</w:t>
      </w:r>
    </w:p>
    <w:p w14:paraId="30F6EA6A" w14:textId="77777777" w:rsidR="00573FDD" w:rsidRPr="009107DC" w:rsidRDefault="00573FDD" w:rsidP="00573F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учебного плана ДОУ выделены две части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часть, формируемая участниками образовательных отношений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B8BB44F" w14:textId="77777777" w:rsidR="00573FDD" w:rsidRPr="009107DC" w:rsidRDefault="00573FDD" w:rsidP="00573F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 программы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(не менее 60%), а часть, формируемая участниками образовательных отношений,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 условия ДОУ, интересы и особенности воспитанников, запросы родителей (не более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14:paraId="0990FF56" w14:textId="77777777" w:rsidR="00573FDD" w:rsidRPr="009107DC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коммуникативное развитие, познавательное развитие,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жественно-эстетическое развитие, физическое развитие.</w:t>
      </w:r>
    </w:p>
    <w:p w14:paraId="1AA04868" w14:textId="77777777" w:rsidR="00573FDD" w:rsidRPr="009107DC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учебного плана включает следующие направления развития: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речевое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коммуникативное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художественно-эстетическое, физическое развитие.</w:t>
      </w:r>
    </w:p>
    <w:p w14:paraId="1206802C" w14:textId="77777777" w:rsidR="00573FDD" w:rsidRDefault="00573FDD" w:rsidP="00573F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</w:t>
      </w: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1E6FC8EA" w14:textId="77777777" w:rsidR="00573FDD" w:rsidRPr="00334742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14:paraId="417B83F0" w14:textId="77777777" w:rsidR="00573FDD" w:rsidRPr="00AA49C7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42">
        <w:rPr>
          <w:rFonts w:ascii="Times New Roman" w:hAnsi="Times New Roman" w:cs="Times New Roman"/>
          <w:spacing w:val="2"/>
          <w:sz w:val="28"/>
          <w:szCs w:val="28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</w:t>
      </w:r>
      <w:r w:rsidRPr="00AA49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14:paraId="3A815A3E" w14:textId="77777777" w:rsidR="00573FDD" w:rsidRPr="00505DF2" w:rsidRDefault="00573FDD" w:rsidP="00573FD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DF2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  <w:r w:rsidRPr="00505DF2">
        <w:rPr>
          <w:rFonts w:ascii="Times New Roman" w:hAnsi="Times New Roman"/>
          <w:sz w:val="28"/>
          <w:szCs w:val="24"/>
        </w:rPr>
        <w:t>Часть, формируемая участниками образовательных отношений</w:t>
      </w:r>
      <w:r>
        <w:rPr>
          <w:rFonts w:ascii="Times New Roman" w:hAnsi="Times New Roman"/>
          <w:sz w:val="28"/>
          <w:szCs w:val="24"/>
        </w:rPr>
        <w:t>,</w:t>
      </w:r>
      <w:r w:rsidRPr="00505DF2">
        <w:rPr>
          <w:rFonts w:ascii="Times New Roman" w:hAnsi="Times New Roman"/>
          <w:sz w:val="32"/>
          <w:szCs w:val="28"/>
        </w:rPr>
        <w:t xml:space="preserve"> </w:t>
      </w:r>
      <w:r w:rsidRPr="00505DF2">
        <w:rPr>
          <w:rFonts w:ascii="Times New Roman" w:hAnsi="Times New Roman"/>
          <w:sz w:val="28"/>
          <w:szCs w:val="28"/>
        </w:rPr>
        <w:t xml:space="preserve">представлена реализацией дополнительной образовательной программой по музыкальному воспитанию детей дошкольного возраста </w:t>
      </w:r>
      <w:r w:rsidRPr="00505D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музыкальному воспитанию детей дошкольного возраста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D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Каплунова,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Новоскольцева «Ладушки».</w:t>
      </w:r>
      <w:r w:rsidRPr="00505DF2">
        <w:rPr>
          <w:rFonts w:ascii="Times New Roman" w:hAnsi="Times New Roman" w:cs="Times New Roman"/>
          <w:sz w:val="28"/>
          <w:szCs w:val="28"/>
        </w:rPr>
        <w:t xml:space="preserve"> Отпечатано с готового оригинал-макета в типографии «Инфо Ол», Санкт-Петербург.</w:t>
      </w:r>
    </w:p>
    <w:p w14:paraId="0F6FBE04" w14:textId="77777777" w:rsidR="00573FDD" w:rsidRPr="00573FDD" w:rsidRDefault="00573FDD" w:rsidP="00573F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FDD">
        <w:rPr>
          <w:rFonts w:ascii="Times New Roman" w:hAnsi="Times New Roman"/>
          <w:sz w:val="28"/>
          <w:szCs w:val="28"/>
        </w:rPr>
        <w:t>ООД по реализации части, формируемой участниками образовательных отношений «Мой край родной» З. В. Масаевой, организуется в младшей группе 2 раза в месяц, в средней и в старшей группах 4 раза в месяц.</w:t>
      </w:r>
    </w:p>
    <w:p w14:paraId="4CD9497D" w14:textId="77777777" w:rsidR="00573FDD" w:rsidRDefault="00573FDD" w:rsidP="00573F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FDD">
        <w:rPr>
          <w:rFonts w:ascii="Times New Roman" w:hAnsi="Times New Roman"/>
          <w:sz w:val="28"/>
          <w:szCs w:val="28"/>
        </w:rPr>
        <w:t>ООД по реализации части, формируемой участниками образовательных отношений «Кладезь моего народа» («Сан къоман хазна») Абдрахмановой Ж.М., Джуноидова С.С., организуется в средней и в старшей группах  1 раз в месяц.</w:t>
      </w:r>
    </w:p>
    <w:p w14:paraId="46E5166E" w14:textId="77777777" w:rsidR="00573FDD" w:rsidRPr="00A9153C" w:rsidRDefault="00573FDD" w:rsidP="00573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3F4D">
        <w:rPr>
          <w:rFonts w:ascii="Times New Roman" w:hAnsi="Times New Roman"/>
          <w:sz w:val="28"/>
          <w:szCs w:val="28"/>
        </w:rPr>
        <w:t xml:space="preserve">Объем ООД в неделю </w:t>
      </w:r>
      <w:r>
        <w:rPr>
          <w:rFonts w:ascii="Times New Roman" w:hAnsi="Times New Roman"/>
          <w:sz w:val="28"/>
          <w:szCs w:val="28"/>
        </w:rPr>
        <w:t xml:space="preserve">представлен в обязательной части </w:t>
      </w:r>
      <w:r w:rsidRPr="00AF3F4D">
        <w:rPr>
          <w:rFonts w:ascii="Times New Roman" w:hAnsi="Times New Roman"/>
          <w:sz w:val="28"/>
          <w:szCs w:val="28"/>
        </w:rPr>
        <w:t xml:space="preserve">и </w:t>
      </w:r>
      <w:r w:rsidRPr="00A9153C">
        <w:rPr>
          <w:rFonts w:ascii="Times New Roman" w:hAnsi="Times New Roman"/>
          <w:sz w:val="28"/>
          <w:szCs w:val="24"/>
        </w:rPr>
        <w:t>части формируемой участниками образовательных отношений</w:t>
      </w:r>
      <w:r w:rsidRPr="00A9153C">
        <w:rPr>
          <w:rFonts w:ascii="Times New Roman" w:hAnsi="Times New Roman"/>
          <w:sz w:val="32"/>
          <w:szCs w:val="28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плана для каждой возрастной группы.</w:t>
      </w:r>
    </w:p>
    <w:p w14:paraId="5D9A4184" w14:textId="77777777" w:rsidR="00573FDD" w:rsidRPr="002F1015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Образовательная область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ественное творчество» включает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ООД по рисованию, лепке, аппликации. ООД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образовательному компоненту «Рисование» организуется со 2 группой раннего возраста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ООД по реализации образовательного компонен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«Аппликация» организуется с младшей группой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раз в две недели. Образовательный компонент «Лепка» реализуется через организацию ООД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2 группой раннего возраста. Во 2 группе раннего возраста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ООД по данному компоненту организуе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один раз в неделю, в младшей группе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раз в две недели.</w:t>
      </w:r>
    </w:p>
    <w:p w14:paraId="01D050B4" w14:textId="77777777" w:rsidR="00573FDD" w:rsidRDefault="00573FDD" w:rsidP="00573FDD">
      <w:pPr>
        <w:widowControl w:val="0"/>
        <w:tabs>
          <w:tab w:val="left" w:pos="0"/>
        </w:tabs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DF2">
        <w:rPr>
          <w:rFonts w:ascii="Times New Roman" w:hAnsi="Times New Roman" w:cs="Times New Roman"/>
          <w:sz w:val="28"/>
          <w:szCs w:val="28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2FB4C483" w14:textId="77777777" w:rsidR="00573FDD" w:rsidRPr="009107DC" w:rsidRDefault="00573FDD" w:rsidP="00573FDD">
      <w:pPr>
        <w:widowControl w:val="0"/>
        <w:tabs>
          <w:tab w:val="left" w:pos="0"/>
        </w:tabs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Музыкальное развитие</w:t>
      </w:r>
      <w:r w:rsidRPr="009107DC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детей</w:t>
      </w:r>
      <w:r w:rsidRPr="009107DC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в ДОУ</w:t>
      </w:r>
      <w:r w:rsidRPr="009107DC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музыкальный руководитель, физическое развитие детей осуществляет инструктор по физической культуре.</w:t>
      </w:r>
    </w:p>
    <w:p w14:paraId="44E39522" w14:textId="77777777" w:rsidR="00573FDD" w:rsidRPr="009107DC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-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в неделю дан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</w:rPr>
        <w:t>части, формируемой участниками образовательных отношений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частях учебного плана для каждой возрастной группы.</w:t>
      </w:r>
    </w:p>
    <w:p w14:paraId="69DD0507" w14:textId="77777777" w:rsidR="00573FDD" w:rsidRPr="009107DC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воспитанников ДОУ организованна 5-дневная образовательная неделя. Обучение ведется в очной форме на русском языке.</w:t>
      </w:r>
    </w:p>
    <w:p w14:paraId="5F16C8EA" w14:textId="77777777" w:rsidR="00573FDD" w:rsidRPr="009107DC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объем учебной нагрузки не превышает требований СанПи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определяется в соответствии с психофизическими особенностями на каждом возрастном этапе.</w:t>
      </w:r>
    </w:p>
    <w:p w14:paraId="08269E04" w14:textId="77777777" w:rsidR="00573FDD" w:rsidRPr="009107DC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компонентов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-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и их продолжительность, время проведения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ответствуют требованиям СанПиН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2.4.1.3049-13.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ООД познавательной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правленности чередуются с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ООД художественно-эстетического направления.</w:t>
      </w:r>
    </w:p>
    <w:p w14:paraId="4C88AD3C" w14:textId="77777777" w:rsidR="00573FDD" w:rsidRPr="009107DC" w:rsidRDefault="00573FDD" w:rsidP="00573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СанПиН 2.4.1.3049-13 для детей в возрасте от 2 до 3 лет продолжительность ООД составляет не более 10 минут. Может быть организована в первую и во вторую половину дня (по 8-10 минут).</w:t>
      </w: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Допускается осуществлять образовательную деятельность на игровой площадке во время прогулки. Продолжительность ООД для детей от 3 до 4-х лет – не более 15 минут, для детей от 4-х до 5 лет – не более 20 минут, для детей от 5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 7-ти лет – не более 25 минут</w:t>
      </w: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старшей–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активности и умственного напряжения детей, организов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ывается в первую половину дня.</w:t>
      </w:r>
    </w:p>
    <w:p w14:paraId="326AAFF6" w14:textId="77777777" w:rsidR="00573FDD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середине учебного года (с 1 января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января) для детей организуются недельные каникулы. В дни каникул организуется деятельность педагога с детьми эстетического и оздоровительного циклов. В летний период организуются подвижные и спортивные игры, праздники, экскурсии и т.д., увеличивается продолжительность прогулок.</w:t>
      </w:r>
    </w:p>
    <w:p w14:paraId="41ED500D" w14:textId="77777777" w:rsidR="00573FDD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учебного плана учитывалось соблюдение минимального количества ООД на изучение каждой образовательной области, которое определено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части. Реализация физического и художественного – эстетического направления занимает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50% от общего времени ООД.</w:t>
      </w:r>
    </w:p>
    <w:p w14:paraId="4824DAD7" w14:textId="77777777" w:rsidR="00573FDD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C34F5" w14:textId="77777777" w:rsidR="00573FDD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88674" w14:textId="77777777" w:rsidR="00573FDD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AD5C0" w14:textId="77777777" w:rsidR="00573FDD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6F6C7" w14:textId="77777777" w:rsidR="00573FDD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5E378" w14:textId="77777777" w:rsidR="00573FDD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44EC1" w14:textId="77777777" w:rsidR="00573FDD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E2BFD" w14:textId="77777777" w:rsidR="00573FDD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A55B6" w14:textId="77777777" w:rsidR="00573FDD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707EE" w14:textId="77777777" w:rsidR="00573FDD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7DCA6" w14:textId="77777777" w:rsidR="00573FDD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8A612" w14:textId="77777777" w:rsidR="00573FDD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7CB3D" w14:textId="77777777" w:rsidR="00573FDD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CE708" w14:textId="77777777" w:rsidR="00573FDD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81220" w14:textId="77777777" w:rsidR="00573FDD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BFE8A" w14:textId="77777777" w:rsidR="00573FDD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0AE5A" w14:textId="77777777" w:rsidR="00573FDD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AD91B5" w14:textId="77777777" w:rsidR="00573FDD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B8C84" w14:textId="77777777" w:rsidR="00573FDD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A93E5" w14:textId="77777777" w:rsidR="00573FDD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8A044" w14:textId="77777777" w:rsidR="00573FDD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93616" w14:textId="77777777" w:rsidR="00573FDD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C9440" w14:textId="77777777" w:rsidR="00573FDD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0462C" w14:textId="77777777" w:rsidR="00573FDD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0E78A" w14:textId="77777777" w:rsidR="00573FDD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F8602" w14:textId="77777777" w:rsidR="00573FDD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4AB5B" w14:textId="77777777" w:rsidR="00573FDD" w:rsidRDefault="00573FDD" w:rsidP="00573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E977B" w14:textId="77777777" w:rsidR="00573FDD" w:rsidRDefault="00573FDD" w:rsidP="0057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F7D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Учебный план </w:t>
      </w:r>
    </w:p>
    <w:p w14:paraId="10860B53" w14:textId="77777777" w:rsidR="00573FDD" w:rsidRDefault="00573FDD" w:rsidP="00573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FDD">
        <w:rPr>
          <w:rFonts w:ascii="Times New Roman" w:hAnsi="Times New Roman" w:cs="Times New Roman"/>
          <w:b/>
          <w:sz w:val="28"/>
          <w:szCs w:val="28"/>
        </w:rPr>
        <w:t>МБДОУ «Детский сад № 2 «Малика» с. Алхан-Кала»</w:t>
      </w:r>
    </w:p>
    <w:p w14:paraId="016D2721" w14:textId="77777777" w:rsidR="00573FDD" w:rsidRPr="00573FDD" w:rsidRDefault="00573FDD" w:rsidP="00573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82C466" w14:textId="77777777" w:rsidR="00573FDD" w:rsidRPr="009D237E" w:rsidRDefault="00573FDD" w:rsidP="00573FD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60" w:tblpY="-227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1"/>
        <w:gridCol w:w="2123"/>
        <w:gridCol w:w="1874"/>
        <w:gridCol w:w="975"/>
        <w:gridCol w:w="17"/>
        <w:gridCol w:w="993"/>
        <w:gridCol w:w="10"/>
        <w:gridCol w:w="982"/>
        <w:gridCol w:w="1002"/>
      </w:tblGrid>
      <w:tr w:rsidR="00573FDD" w:rsidRPr="006F7DEE" w14:paraId="7F66A17D" w14:textId="77777777" w:rsidTr="00305481">
        <w:tc>
          <w:tcPr>
            <w:tcW w:w="6231" w:type="dxa"/>
            <w:gridSpan w:val="3"/>
          </w:tcPr>
          <w:p w14:paraId="5AB56BB9" w14:textId="77777777" w:rsidR="00573FDD" w:rsidRPr="006F7DEE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Обязательная</w:t>
            </w:r>
            <w:r w:rsidRPr="006F7D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часть</w:t>
            </w:r>
          </w:p>
        </w:tc>
        <w:tc>
          <w:tcPr>
            <w:tcW w:w="3976" w:type="dxa"/>
            <w:gridSpan w:val="6"/>
          </w:tcPr>
          <w:p w14:paraId="7CF2885F" w14:textId="77777777" w:rsidR="00573FDD" w:rsidRPr="006F7DEE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F7D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Возраст</w:t>
            </w:r>
          </w:p>
        </w:tc>
      </w:tr>
      <w:tr w:rsidR="00573FDD" w:rsidRPr="00E92D05" w14:paraId="78AECA3B" w14:textId="77777777" w:rsidTr="00305481">
        <w:tc>
          <w:tcPr>
            <w:tcW w:w="2232" w:type="dxa"/>
            <w:vMerge w:val="restart"/>
            <w:vAlign w:val="center"/>
          </w:tcPr>
          <w:p w14:paraId="1F4E37B7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124" w:type="dxa"/>
            <w:vMerge w:val="restart"/>
            <w:vAlign w:val="center"/>
          </w:tcPr>
          <w:p w14:paraId="16BC3256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образовательная область</w:t>
            </w:r>
          </w:p>
        </w:tc>
        <w:tc>
          <w:tcPr>
            <w:tcW w:w="1875" w:type="dxa"/>
          </w:tcPr>
          <w:p w14:paraId="4CE3D253" w14:textId="77777777" w:rsidR="00573FDD" w:rsidRPr="00E92D05" w:rsidRDefault="00573FDD" w:rsidP="003054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B08A61F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0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3" w:type="dxa"/>
            <w:vAlign w:val="center"/>
          </w:tcPr>
          <w:p w14:paraId="75D9E9A5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992" w:type="dxa"/>
            <w:gridSpan w:val="2"/>
            <w:vAlign w:val="center"/>
          </w:tcPr>
          <w:p w14:paraId="43E55ED8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999" w:type="dxa"/>
            <w:vAlign w:val="center"/>
          </w:tcPr>
          <w:p w14:paraId="517460B4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</w:tr>
      <w:tr w:rsidR="00573FDD" w:rsidRPr="00E92D05" w14:paraId="6222989E" w14:textId="77777777" w:rsidTr="00305481">
        <w:tc>
          <w:tcPr>
            <w:tcW w:w="2232" w:type="dxa"/>
            <w:vMerge/>
            <w:vAlign w:val="center"/>
          </w:tcPr>
          <w:p w14:paraId="64912867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  <w:vAlign w:val="center"/>
          </w:tcPr>
          <w:p w14:paraId="2FC7D1B5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Align w:val="center"/>
          </w:tcPr>
          <w:p w14:paraId="1FC4E1E0" w14:textId="77777777" w:rsidR="00573FDD" w:rsidRPr="00E92D05" w:rsidRDefault="00573FDD" w:rsidP="00305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Длительность ООД (мин)</w:t>
            </w:r>
          </w:p>
        </w:tc>
        <w:tc>
          <w:tcPr>
            <w:tcW w:w="992" w:type="dxa"/>
            <w:gridSpan w:val="2"/>
            <w:vAlign w:val="center"/>
          </w:tcPr>
          <w:p w14:paraId="5F1A0F09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14:paraId="05BFC31C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vAlign w:val="center"/>
          </w:tcPr>
          <w:p w14:paraId="28ACBFCC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9" w:type="dxa"/>
            <w:vAlign w:val="center"/>
          </w:tcPr>
          <w:p w14:paraId="0646B88C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73FDD" w:rsidRPr="00E92D05" w14:paraId="790C40D0" w14:textId="77777777" w:rsidTr="00305481">
        <w:tc>
          <w:tcPr>
            <w:tcW w:w="2232" w:type="dxa"/>
            <w:vMerge/>
            <w:vAlign w:val="center"/>
          </w:tcPr>
          <w:p w14:paraId="6445C35B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  <w:vAlign w:val="center"/>
          </w:tcPr>
          <w:p w14:paraId="636471B8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Align w:val="center"/>
          </w:tcPr>
          <w:p w14:paraId="1F6B7CC2" w14:textId="77777777" w:rsidR="00573FDD" w:rsidRPr="00E92D05" w:rsidRDefault="00573FDD" w:rsidP="00305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14:paraId="799DDAF1" w14:textId="77777777" w:rsidR="00573FDD" w:rsidRPr="00E92D05" w:rsidRDefault="00573FDD" w:rsidP="00305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ООД в неделю</w:t>
            </w:r>
          </w:p>
        </w:tc>
        <w:tc>
          <w:tcPr>
            <w:tcW w:w="992" w:type="dxa"/>
            <w:gridSpan w:val="2"/>
            <w:vAlign w:val="center"/>
          </w:tcPr>
          <w:p w14:paraId="37E53FCB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14:paraId="70CD2C7B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14:paraId="0A304D71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9" w:type="dxa"/>
            <w:vAlign w:val="center"/>
          </w:tcPr>
          <w:p w14:paraId="7A17AB1C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73FDD" w:rsidRPr="00E92D05" w14:paraId="68FC91A6" w14:textId="77777777" w:rsidTr="00305481">
        <w:tc>
          <w:tcPr>
            <w:tcW w:w="2232" w:type="dxa"/>
            <w:vMerge/>
            <w:vAlign w:val="center"/>
          </w:tcPr>
          <w:p w14:paraId="661F5E47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  <w:vAlign w:val="center"/>
          </w:tcPr>
          <w:p w14:paraId="5C70A73A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Align w:val="center"/>
          </w:tcPr>
          <w:p w14:paraId="68CC4950" w14:textId="77777777" w:rsidR="00573FDD" w:rsidRPr="00E92D05" w:rsidRDefault="00573FDD" w:rsidP="00305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ООД в месяц/год</w:t>
            </w:r>
          </w:p>
        </w:tc>
        <w:tc>
          <w:tcPr>
            <w:tcW w:w="992" w:type="dxa"/>
            <w:gridSpan w:val="2"/>
            <w:vAlign w:val="center"/>
          </w:tcPr>
          <w:p w14:paraId="00257BD3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05">
              <w:rPr>
                <w:rFonts w:ascii="Times New Roman" w:hAnsi="Times New Roman" w:cs="Times New Roman"/>
                <w:sz w:val="24"/>
                <w:szCs w:val="24"/>
              </w:rPr>
              <w:t>М/Г</w:t>
            </w:r>
          </w:p>
        </w:tc>
        <w:tc>
          <w:tcPr>
            <w:tcW w:w="993" w:type="dxa"/>
            <w:vAlign w:val="center"/>
          </w:tcPr>
          <w:p w14:paraId="390C077F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М/Г</w:t>
            </w:r>
          </w:p>
        </w:tc>
        <w:tc>
          <w:tcPr>
            <w:tcW w:w="992" w:type="dxa"/>
            <w:gridSpan w:val="2"/>
            <w:vAlign w:val="center"/>
          </w:tcPr>
          <w:p w14:paraId="1D8875AC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М/Г</w:t>
            </w:r>
          </w:p>
        </w:tc>
        <w:tc>
          <w:tcPr>
            <w:tcW w:w="999" w:type="dxa"/>
            <w:vAlign w:val="center"/>
          </w:tcPr>
          <w:p w14:paraId="171703E1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М/</w:t>
            </w: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573FDD" w:rsidRPr="00E92D05" w14:paraId="0B96FB5F" w14:textId="77777777" w:rsidTr="00305481">
        <w:tc>
          <w:tcPr>
            <w:tcW w:w="2232" w:type="dxa"/>
            <w:vAlign w:val="center"/>
          </w:tcPr>
          <w:p w14:paraId="3C6C6F03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124" w:type="dxa"/>
            <w:vAlign w:val="center"/>
          </w:tcPr>
          <w:p w14:paraId="26EB9A89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875" w:type="dxa"/>
          </w:tcPr>
          <w:p w14:paraId="37944872" w14:textId="77777777" w:rsidR="00573FDD" w:rsidRPr="00E92D05" w:rsidRDefault="00573FDD" w:rsidP="00305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EAC0C9D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05">
              <w:rPr>
                <w:rFonts w:ascii="Times New Roman" w:hAnsi="Times New Roman" w:cs="Times New Roman"/>
                <w:sz w:val="24"/>
                <w:szCs w:val="24"/>
              </w:rPr>
              <w:t>12/108</w:t>
            </w:r>
          </w:p>
        </w:tc>
        <w:tc>
          <w:tcPr>
            <w:tcW w:w="993" w:type="dxa"/>
            <w:vAlign w:val="center"/>
          </w:tcPr>
          <w:p w14:paraId="396CBCA6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12/108</w:t>
            </w:r>
          </w:p>
        </w:tc>
        <w:tc>
          <w:tcPr>
            <w:tcW w:w="992" w:type="dxa"/>
            <w:gridSpan w:val="2"/>
            <w:vAlign w:val="center"/>
          </w:tcPr>
          <w:p w14:paraId="1B8E0F70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12/108</w:t>
            </w:r>
          </w:p>
        </w:tc>
        <w:tc>
          <w:tcPr>
            <w:tcW w:w="999" w:type="dxa"/>
            <w:vAlign w:val="center"/>
          </w:tcPr>
          <w:p w14:paraId="33F2FB14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12/108</w:t>
            </w:r>
          </w:p>
        </w:tc>
      </w:tr>
      <w:tr w:rsidR="00573FDD" w:rsidRPr="00E92D05" w14:paraId="2420A00B" w14:textId="77777777" w:rsidTr="00305481">
        <w:tc>
          <w:tcPr>
            <w:tcW w:w="2232" w:type="dxa"/>
            <w:vMerge w:val="restart"/>
            <w:vAlign w:val="center"/>
          </w:tcPr>
          <w:p w14:paraId="3A361B77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  <w:p w14:paraId="48C887A9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124" w:type="dxa"/>
            <w:vAlign w:val="center"/>
          </w:tcPr>
          <w:p w14:paraId="500939A8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1875" w:type="dxa"/>
          </w:tcPr>
          <w:p w14:paraId="0CF5C504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14:paraId="4B93DBE8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26828A1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992" w:type="dxa"/>
            <w:gridSpan w:val="2"/>
          </w:tcPr>
          <w:p w14:paraId="70EB57B1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999" w:type="dxa"/>
          </w:tcPr>
          <w:p w14:paraId="0F900BC8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4/36</w:t>
            </w:r>
          </w:p>
        </w:tc>
      </w:tr>
      <w:tr w:rsidR="00573FDD" w:rsidRPr="00E92D05" w14:paraId="3E183ABB" w14:textId="77777777" w:rsidTr="00305481">
        <w:tc>
          <w:tcPr>
            <w:tcW w:w="2232" w:type="dxa"/>
            <w:vMerge/>
            <w:tcBorders>
              <w:bottom w:val="single" w:sz="4" w:space="0" w:color="auto"/>
            </w:tcBorders>
            <w:vAlign w:val="center"/>
          </w:tcPr>
          <w:p w14:paraId="12A89C2B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14:paraId="697BCCC0" w14:textId="77777777" w:rsidR="00573FDD" w:rsidRPr="00214CB4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ФЦКМ</w:t>
            </w:r>
          </w:p>
        </w:tc>
        <w:tc>
          <w:tcPr>
            <w:tcW w:w="1875" w:type="dxa"/>
          </w:tcPr>
          <w:p w14:paraId="4D6AC541" w14:textId="77777777" w:rsidR="00573FDD" w:rsidRPr="00E92D05" w:rsidRDefault="00573FDD" w:rsidP="00305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41E30D9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05">
              <w:rPr>
                <w:rFonts w:ascii="Times New Roman" w:hAnsi="Times New Roman" w:cs="Times New Roman"/>
                <w:sz w:val="24"/>
                <w:szCs w:val="24"/>
              </w:rPr>
              <w:t>4/36</w:t>
            </w:r>
          </w:p>
        </w:tc>
        <w:tc>
          <w:tcPr>
            <w:tcW w:w="993" w:type="dxa"/>
            <w:vAlign w:val="center"/>
          </w:tcPr>
          <w:p w14:paraId="6544AD53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992" w:type="dxa"/>
            <w:gridSpan w:val="2"/>
            <w:vAlign w:val="center"/>
          </w:tcPr>
          <w:p w14:paraId="16BA47B6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999" w:type="dxa"/>
            <w:vAlign w:val="center"/>
          </w:tcPr>
          <w:p w14:paraId="035DBC94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3/27</w:t>
            </w:r>
          </w:p>
        </w:tc>
      </w:tr>
      <w:tr w:rsidR="00573FDD" w:rsidRPr="00E92D05" w14:paraId="429777B1" w14:textId="77777777" w:rsidTr="00305481">
        <w:tc>
          <w:tcPr>
            <w:tcW w:w="2232" w:type="dxa"/>
            <w:vMerge w:val="restart"/>
            <w:tcBorders>
              <w:top w:val="single" w:sz="4" w:space="0" w:color="auto"/>
            </w:tcBorders>
            <w:vAlign w:val="center"/>
          </w:tcPr>
          <w:p w14:paraId="4291DDEB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124" w:type="dxa"/>
            <w:vAlign w:val="center"/>
          </w:tcPr>
          <w:p w14:paraId="70FB4CDF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875" w:type="dxa"/>
          </w:tcPr>
          <w:p w14:paraId="73C0F24E" w14:textId="77777777" w:rsidR="00573FDD" w:rsidRPr="00E92D05" w:rsidRDefault="00573FDD" w:rsidP="00305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C1C9EBC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05">
              <w:rPr>
                <w:rFonts w:ascii="Times New Roman" w:hAnsi="Times New Roman" w:cs="Times New Roman"/>
                <w:sz w:val="24"/>
                <w:szCs w:val="24"/>
              </w:rPr>
              <w:t>8/72</w:t>
            </w:r>
          </w:p>
        </w:tc>
        <w:tc>
          <w:tcPr>
            <w:tcW w:w="993" w:type="dxa"/>
          </w:tcPr>
          <w:p w14:paraId="01026AA4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992" w:type="dxa"/>
            <w:gridSpan w:val="2"/>
          </w:tcPr>
          <w:p w14:paraId="54C1CEF9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999" w:type="dxa"/>
          </w:tcPr>
          <w:p w14:paraId="2A2E058B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4/36</w:t>
            </w:r>
          </w:p>
        </w:tc>
      </w:tr>
      <w:tr w:rsidR="00573FDD" w:rsidRPr="00E92D05" w14:paraId="1CA4DA22" w14:textId="77777777" w:rsidTr="00305481">
        <w:tc>
          <w:tcPr>
            <w:tcW w:w="2232" w:type="dxa"/>
            <w:vMerge/>
            <w:tcBorders>
              <w:bottom w:val="single" w:sz="4" w:space="0" w:color="auto"/>
            </w:tcBorders>
            <w:vAlign w:val="center"/>
          </w:tcPr>
          <w:p w14:paraId="47D7A51B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Align w:val="center"/>
          </w:tcPr>
          <w:p w14:paraId="36E5D48D" w14:textId="77777777" w:rsidR="00573FDD" w:rsidRPr="00C1271D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Х</w:t>
            </w:r>
            <w:r w:rsidRPr="00C1271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удожественная литература</w:t>
            </w:r>
          </w:p>
        </w:tc>
        <w:tc>
          <w:tcPr>
            <w:tcW w:w="1875" w:type="dxa"/>
          </w:tcPr>
          <w:p w14:paraId="2A17F399" w14:textId="77777777" w:rsidR="00573FDD" w:rsidRPr="00E92D05" w:rsidRDefault="00573FDD" w:rsidP="00305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3E90E45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4ED5572A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992" w:type="dxa"/>
            <w:gridSpan w:val="2"/>
            <w:vAlign w:val="center"/>
          </w:tcPr>
          <w:p w14:paraId="697DC7E3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999" w:type="dxa"/>
            <w:vAlign w:val="center"/>
          </w:tcPr>
          <w:p w14:paraId="196A434F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4/36</w:t>
            </w:r>
          </w:p>
        </w:tc>
      </w:tr>
      <w:tr w:rsidR="00573FDD" w:rsidRPr="00E92D05" w14:paraId="284A1302" w14:textId="77777777" w:rsidTr="00305481">
        <w:tc>
          <w:tcPr>
            <w:tcW w:w="2232" w:type="dxa"/>
            <w:vMerge w:val="restart"/>
            <w:tcBorders>
              <w:top w:val="single" w:sz="4" w:space="0" w:color="auto"/>
            </w:tcBorders>
            <w:vAlign w:val="center"/>
          </w:tcPr>
          <w:p w14:paraId="7B51192C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124" w:type="dxa"/>
            <w:vAlign w:val="center"/>
          </w:tcPr>
          <w:p w14:paraId="713FB07B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875" w:type="dxa"/>
          </w:tcPr>
          <w:p w14:paraId="3362567F" w14:textId="77777777" w:rsidR="00573FDD" w:rsidRPr="00E92D05" w:rsidRDefault="00573FDD" w:rsidP="00305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E9D0AB2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05">
              <w:rPr>
                <w:rFonts w:ascii="Times New Roman" w:hAnsi="Times New Roman" w:cs="Times New Roman"/>
                <w:sz w:val="24"/>
                <w:szCs w:val="24"/>
              </w:rPr>
              <w:t>4/36</w:t>
            </w:r>
          </w:p>
        </w:tc>
        <w:tc>
          <w:tcPr>
            <w:tcW w:w="993" w:type="dxa"/>
            <w:vAlign w:val="center"/>
          </w:tcPr>
          <w:p w14:paraId="49B03038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992" w:type="dxa"/>
            <w:gridSpan w:val="2"/>
            <w:vAlign w:val="center"/>
          </w:tcPr>
          <w:p w14:paraId="0736C138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999" w:type="dxa"/>
            <w:vAlign w:val="center"/>
          </w:tcPr>
          <w:p w14:paraId="5A9F31E5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8/72</w:t>
            </w:r>
          </w:p>
        </w:tc>
      </w:tr>
      <w:tr w:rsidR="00573FDD" w:rsidRPr="00E92D05" w14:paraId="2341A8AD" w14:textId="77777777" w:rsidTr="00305481">
        <w:tc>
          <w:tcPr>
            <w:tcW w:w="2232" w:type="dxa"/>
            <w:vMerge/>
            <w:vAlign w:val="center"/>
          </w:tcPr>
          <w:p w14:paraId="3CC7EE05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Align w:val="center"/>
          </w:tcPr>
          <w:p w14:paraId="5D031BCB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875" w:type="dxa"/>
          </w:tcPr>
          <w:p w14:paraId="5B4E1CC0" w14:textId="77777777" w:rsidR="00573FDD" w:rsidRPr="00E92D05" w:rsidRDefault="00573FDD" w:rsidP="00305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EB1E211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05">
              <w:rPr>
                <w:rFonts w:ascii="Times New Roman" w:hAnsi="Times New Roman" w:cs="Times New Roman"/>
                <w:sz w:val="24"/>
                <w:szCs w:val="24"/>
              </w:rPr>
              <w:t>4/36</w:t>
            </w:r>
          </w:p>
        </w:tc>
        <w:tc>
          <w:tcPr>
            <w:tcW w:w="993" w:type="dxa"/>
            <w:vAlign w:val="center"/>
          </w:tcPr>
          <w:p w14:paraId="693A8ABA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992" w:type="dxa"/>
            <w:gridSpan w:val="2"/>
            <w:vAlign w:val="center"/>
          </w:tcPr>
          <w:p w14:paraId="05E8F8A3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999" w:type="dxa"/>
            <w:vAlign w:val="center"/>
          </w:tcPr>
          <w:p w14:paraId="55972A61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2/18</w:t>
            </w:r>
          </w:p>
        </w:tc>
      </w:tr>
      <w:tr w:rsidR="00573FDD" w:rsidRPr="00E92D05" w14:paraId="6247DC80" w14:textId="77777777" w:rsidTr="00305481">
        <w:tc>
          <w:tcPr>
            <w:tcW w:w="2232" w:type="dxa"/>
            <w:vMerge/>
            <w:vAlign w:val="center"/>
          </w:tcPr>
          <w:p w14:paraId="28F0BBBB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Align w:val="center"/>
          </w:tcPr>
          <w:p w14:paraId="365EC854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875" w:type="dxa"/>
          </w:tcPr>
          <w:p w14:paraId="6D381EB9" w14:textId="77777777" w:rsidR="00573FDD" w:rsidRPr="00E92D05" w:rsidRDefault="00573FDD" w:rsidP="00305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CFF81BD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121041C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992" w:type="dxa"/>
            <w:gridSpan w:val="2"/>
          </w:tcPr>
          <w:p w14:paraId="3AA74E7C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999" w:type="dxa"/>
          </w:tcPr>
          <w:p w14:paraId="3F7ABA3F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2/18</w:t>
            </w:r>
          </w:p>
        </w:tc>
      </w:tr>
      <w:tr w:rsidR="00573FDD" w:rsidRPr="00E92D05" w14:paraId="0910681B" w14:textId="77777777" w:rsidTr="00305481">
        <w:trPr>
          <w:trHeight w:val="305"/>
        </w:trPr>
        <w:tc>
          <w:tcPr>
            <w:tcW w:w="2232" w:type="dxa"/>
            <w:vMerge/>
            <w:tcBorders>
              <w:bottom w:val="single" w:sz="4" w:space="0" w:color="auto"/>
            </w:tcBorders>
            <w:vAlign w:val="center"/>
          </w:tcPr>
          <w:p w14:paraId="79E2FDA0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8EF3E" w14:textId="77777777" w:rsidR="00573FDD" w:rsidRPr="00214CB4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М</w:t>
            </w:r>
            <w:r w:rsidRPr="00214CB4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узыка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14:paraId="016EEAC7" w14:textId="77777777" w:rsidR="00573FDD" w:rsidRPr="00E92D05" w:rsidRDefault="00573FDD" w:rsidP="00305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19230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05">
              <w:rPr>
                <w:rFonts w:ascii="Times New Roman" w:hAnsi="Times New Roman" w:cs="Times New Roman"/>
                <w:sz w:val="24"/>
                <w:szCs w:val="24"/>
              </w:rPr>
              <w:t>8/72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F043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8/72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21DB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8/72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E92BE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8/72</w:t>
            </w:r>
          </w:p>
        </w:tc>
      </w:tr>
      <w:tr w:rsidR="00573FDD" w:rsidRPr="00E92D05" w14:paraId="45A499D8" w14:textId="77777777" w:rsidTr="00305481">
        <w:trPr>
          <w:trHeight w:val="126"/>
        </w:trPr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688A2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Социально-коммуникативное</w:t>
            </w:r>
          </w:p>
          <w:p w14:paraId="3F648ADD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2D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01C3A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14:paraId="43B78BAD" w14:textId="77777777" w:rsidR="00573FDD" w:rsidRPr="00E92D05" w:rsidRDefault="00573FDD" w:rsidP="00305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44EF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83E8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1127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02F603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</w:tr>
      <w:tr w:rsidR="00573FDD" w:rsidRPr="00E92D05" w14:paraId="0D2C28AC" w14:textId="77777777" w:rsidTr="00305481">
        <w:trPr>
          <w:trHeight w:val="126"/>
        </w:trPr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6AEDB9E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3E1">
              <w:rPr>
                <w:rFonts w:ascii="Times New Roman" w:hAnsi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573FDD" w:rsidRPr="00E92D05" w14:paraId="2867244B" w14:textId="77777777" w:rsidTr="00305481">
        <w:trPr>
          <w:trHeight w:val="550"/>
        </w:trPr>
        <w:tc>
          <w:tcPr>
            <w:tcW w:w="6231" w:type="dxa"/>
            <w:gridSpan w:val="3"/>
            <w:vMerge w:val="restart"/>
            <w:tcBorders>
              <w:top w:val="single" w:sz="4" w:space="0" w:color="auto"/>
            </w:tcBorders>
          </w:tcPr>
          <w:p w14:paraId="72211404" w14:textId="77777777" w:rsidR="00573FDD" w:rsidRPr="00DE73E1" w:rsidRDefault="00573FDD" w:rsidP="0030548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E73E1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курса «Мой край родной» /развивающая программа для дошкольников от 3 до 7 лет. 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E73E1">
              <w:rPr>
                <w:rFonts w:ascii="Times New Roman" w:eastAsia="Calibri" w:hAnsi="Times New Roman" w:cs="Times New Roman"/>
                <w:sz w:val="28"/>
                <w:szCs w:val="28"/>
              </w:rPr>
              <w:t>Махачкала: Изд-во АЛЕФ, 2014. – 72с.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09CCDE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564BF" w14:textId="77777777" w:rsidR="00573FDD" w:rsidRPr="00C875A9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5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F6D638" w14:textId="77777777" w:rsidR="00573FDD" w:rsidRPr="00C875A9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2/12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4EC3A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2/12</w:t>
            </w:r>
          </w:p>
        </w:tc>
      </w:tr>
      <w:tr w:rsidR="00573FDD" w:rsidRPr="00E92D05" w14:paraId="6B207DA3" w14:textId="77777777" w:rsidTr="00305481">
        <w:trPr>
          <w:trHeight w:val="403"/>
        </w:trPr>
        <w:tc>
          <w:tcPr>
            <w:tcW w:w="6231" w:type="dxa"/>
            <w:gridSpan w:val="3"/>
            <w:vMerge/>
            <w:tcBorders>
              <w:bottom w:val="single" w:sz="4" w:space="0" w:color="auto"/>
            </w:tcBorders>
          </w:tcPr>
          <w:p w14:paraId="17E82611" w14:textId="77777777" w:rsidR="00573FDD" w:rsidRPr="00DE73E1" w:rsidRDefault="00573FDD" w:rsidP="003054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092554" w14:textId="77777777" w:rsidR="00573FDD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E879" w14:textId="77777777" w:rsidR="00573FDD" w:rsidRPr="00C875A9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884571" w14:textId="77777777" w:rsidR="00573FDD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4/14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CF7EF" w14:textId="77777777" w:rsidR="00573FDD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4/14</w:t>
            </w:r>
          </w:p>
        </w:tc>
      </w:tr>
      <w:tr w:rsidR="00573FDD" w:rsidRPr="00E92D05" w14:paraId="251AF603" w14:textId="77777777" w:rsidTr="00305481">
        <w:trPr>
          <w:trHeight w:val="126"/>
        </w:trPr>
        <w:tc>
          <w:tcPr>
            <w:tcW w:w="62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80D30B" w14:textId="77777777" w:rsidR="00573FDD" w:rsidRPr="00DE73E1" w:rsidRDefault="00573FDD" w:rsidP="003054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Абдрахманова Ж.М., Джунаидов С.С. «Кладезь моего народа». Учебно—методическое пособие. /Ж.М. Абдрахманова, С.С. Джунаидов. – Грозный: АО «Издательство-полиграфический комплекс «Грозненский рабочий», 2022.-400 с.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3E83" w14:textId="77777777" w:rsidR="00573FDD" w:rsidRPr="00E92D05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088D" w14:textId="77777777" w:rsidR="00573FDD" w:rsidRPr="00C875A9" w:rsidRDefault="00573FDD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8BE59" w14:textId="77777777" w:rsidR="00573FDD" w:rsidRPr="00C875A9" w:rsidRDefault="00723D45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573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/12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B2DDB" w14:textId="77777777" w:rsidR="00573FDD" w:rsidRPr="00E92D05" w:rsidRDefault="00723D45" w:rsidP="00305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573F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/12</w:t>
            </w:r>
          </w:p>
        </w:tc>
      </w:tr>
    </w:tbl>
    <w:p w14:paraId="165CA78F" w14:textId="77777777" w:rsidR="00573FDD" w:rsidRDefault="00573FDD" w:rsidP="00573FDD">
      <w:pPr>
        <w:spacing w:line="240" w:lineRule="auto"/>
        <w:jc w:val="both"/>
      </w:pPr>
    </w:p>
    <w:p w14:paraId="7B94E3F3" w14:textId="77777777" w:rsidR="009435A3" w:rsidRDefault="009435A3"/>
    <w:sectPr w:rsidR="009435A3" w:rsidSect="009D23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647AF"/>
    <w:multiLevelType w:val="hybridMultilevel"/>
    <w:tmpl w:val="1ABA9628"/>
    <w:lvl w:ilvl="0" w:tplc="1670494C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828789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F6C"/>
    <w:rsid w:val="00573FDD"/>
    <w:rsid w:val="00723D45"/>
    <w:rsid w:val="007F2794"/>
    <w:rsid w:val="009435A3"/>
    <w:rsid w:val="00CB3D10"/>
    <w:rsid w:val="00F2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C166"/>
  <w15:docId w15:val="{ACBA8B64-6B01-4A7A-A404-82289F9B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73FD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link w:val="41"/>
    <w:uiPriority w:val="99"/>
    <w:locked/>
    <w:rsid w:val="00573FDD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73FDD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573FD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1">
    <w:name w:val="Сетка таблицы11"/>
    <w:basedOn w:val="a1"/>
    <w:next w:val="a5"/>
    <w:rsid w:val="00573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7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Company</Company>
  <LinksUpToDate>false</LinksUpToDate>
  <CharactersWithSpaces>14353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2022-09-05T13:59:00Z</dcterms:created>
  <dcterms:modified xsi:type="dcterms:W3CDTF">2024-09-03T08:39:00Z</dcterms:modified>
</cp:coreProperties>
</file>